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6DC4" w14:textId="77777777" w:rsidR="00A94582" w:rsidRPr="00EF1F60" w:rsidRDefault="00A94582" w:rsidP="00A9458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WNIOSEK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br/>
        <w:t>o pomoc na realizację prac związanych z usuwaniem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br/>
        <w:t>wyrobów zawierających azbest (demontaż, zbieranie, transport i unieszkodliwianie)</w:t>
      </w:r>
    </w:p>
    <w:p w14:paraId="4773D45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1.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 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Dane wnioskodawcy (właściciela/właścicieli lub posiadacza/posiadaczy):</w:t>
      </w:r>
    </w:p>
    <w:p w14:paraId="41A6DDA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Imię i nazwisko: .....................................................................................................................</w:t>
      </w:r>
    </w:p>
    <w:p w14:paraId="3992691F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Adres zamieszkania: ..............................................................................................................</w:t>
      </w:r>
    </w:p>
    <w:p w14:paraId="40D7A41A" w14:textId="5448C9B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3) Telefon kontaktowy, adres e-mail: ...</w:t>
      </w:r>
      <w:r w:rsid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</w:t>
      </w:r>
    </w:p>
    <w:p w14:paraId="2BBF4B1E" w14:textId="77777777" w:rsidR="00A94582" w:rsidRPr="00EF1F60" w:rsidRDefault="00A94582" w:rsidP="00A945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t>2.</w:t>
      </w:r>
      <w:r w:rsidRPr="00EF1F60">
        <w:rPr>
          <w:rFonts w:eastAsia="Times New Roman" w:cstheme="minorHAnsi"/>
          <w:sz w:val="24"/>
          <w:shd w:val="clear" w:color="auto" w:fill="FFFFFF"/>
          <w:lang w:eastAsia="pl-PL"/>
        </w:rPr>
        <w:t> </w:t>
      </w: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t xml:space="preserve">Adres realizacji zadania związanego z demontażem, zbieraniem, transportem </w:t>
      </w: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br/>
        <w:t xml:space="preserve">i unieszkodliwianiem odpadów zawierających azbest: </w:t>
      </w:r>
    </w:p>
    <w:p w14:paraId="64B19749" w14:textId="076F4F5F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</w:t>
      </w:r>
    </w:p>
    <w:p w14:paraId="0C05C01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(kod pocztowy, nazwa miejscowości, ulica, nr domu, nr lokalu)</w:t>
      </w:r>
    </w:p>
    <w:p w14:paraId="53A7BDEC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Numer ewidencyjny działki: .....................................................</w:t>
      </w:r>
    </w:p>
    <w:p w14:paraId="652DF913" w14:textId="42DE8B98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Tytuł prawny do władania nieruchomością:</w:t>
      </w:r>
      <w:r w:rsidR="00E022AB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</w:t>
      </w:r>
    </w:p>
    <w:p w14:paraId="2FB92EC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(własność, współwłasność, dzierżawa, numer księgi wieczystej)</w:t>
      </w:r>
    </w:p>
    <w:p w14:paraId="6E44A98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3. Informacje o zadaniu:</w:t>
      </w:r>
    </w:p>
    <w:p w14:paraId="5B28E8C6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1) Przeznaczenie budynku na którym przeprowadzana będzie inwestycja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właściwe):</w:t>
      </w:r>
    </w:p>
    <w:p w14:paraId="4B76E57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a) budynek mieszkalny,</w:t>
      </w:r>
    </w:p>
    <w:p w14:paraId="2B4D275F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b) budynek gospodarczy,</w:t>
      </w:r>
    </w:p>
    <w:p w14:paraId="49EC4300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c) inny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jaki): .................................................................................................................</w:t>
      </w:r>
    </w:p>
    <w:p w14:paraId="07D3288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2) Zakres prac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</w:t>
      </w:r>
    </w:p>
    <w:p w14:paraId="4AC6682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a) demontaż, transport i unieszkodliwienie wyrobów zawierających azbest,</w:t>
      </w:r>
    </w:p>
    <w:p w14:paraId="3895B6D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b) odbiór, transport i unieszkodliwianie wyrobów zawierających azbest, zalegających 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br/>
        <w:t>na posesji.</w:t>
      </w:r>
    </w:p>
    <w:p w14:paraId="6293614A" w14:textId="294FABAC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3) Rodzaj prac przy obiekcie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jaki; np. demontaż pokrycia dachowego, elewacji)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84D44" w14:textId="77777777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4) Rodzaj wyrobu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jaki; np. płyty azbestowo-cementowe faliste)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: </w:t>
      </w:r>
    </w:p>
    <w:p w14:paraId="18890D6F" w14:textId="095D2873" w:rsidR="00A94582" w:rsidRPr="00EF1F60" w:rsidRDefault="00A94582" w:rsidP="00A94582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</w:t>
      </w:r>
    </w:p>
    <w:p w14:paraId="5CD52C18" w14:textId="77777777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5) Przewidywana ilość odpadów zawierających azbest [m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vertAlign w:val="superscript"/>
          <w:lang w:eastAsia="pl-PL"/>
        </w:rPr>
        <w:t>2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lub kg]: …....................................</w:t>
      </w:r>
    </w:p>
    <w:p w14:paraId="7E894014" w14:textId="5BDF7643" w:rsidR="00A94582" w:rsidRPr="00E022AB" w:rsidRDefault="00A94582" w:rsidP="00E022AB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6) Planowany termin wykonania zadania obejmujący rok </w:t>
      </w:r>
      <w:r w:rsidR="00E022AB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202</w:t>
      </w:r>
      <w:r w:rsidR="00661985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(podać miesiąc planowanego</w:t>
      </w:r>
      <w:r w:rsidR="00E022AB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 xml:space="preserve">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rozpoczęcia i  zakończenia zadania)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</w:t>
      </w:r>
      <w:r w:rsidR="00E022AB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…..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</w:t>
      </w:r>
    </w:p>
    <w:p w14:paraId="726C2CE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 xml:space="preserve">4. Oświadczenia </w:t>
      </w:r>
      <w:r w:rsidRPr="00EF1F60">
        <w:rPr>
          <w:rFonts w:eastAsia="Times New Roman" w:cstheme="minorHAnsi"/>
          <w:b/>
          <w:bCs/>
          <w:i/>
          <w:iCs/>
          <w:color w:val="000000"/>
          <w:sz w:val="24"/>
          <w:shd w:val="clear" w:color="auto" w:fill="FFFFFF"/>
          <w:lang w:eastAsia="pl-PL"/>
        </w:rPr>
        <w:t>(niewłaściwe skreślić)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:</w:t>
      </w:r>
    </w:p>
    <w:p w14:paraId="3B02D06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Oświadczam, że wszystkie dane we wniosku są zgodne z prawdą.</w:t>
      </w:r>
    </w:p>
    <w:p w14:paraId="7602452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Wyrażam zgodę na wejście firmy zajmującej się usuwaniem i transportem odpadów zawierających azbest na teren mojej posesji.</w:t>
      </w:r>
    </w:p>
    <w:p w14:paraId="5023D06B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3) Oświadczam, iż prowadzę działalność gospodarczą/nie prowadzę działalności gospodarczej 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</w:t>
      </w:r>
    </w:p>
    <w:p w14:paraId="08FF7E6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5. Załączniki:</w:t>
      </w:r>
    </w:p>
    <w:p w14:paraId="4CA0ED9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lastRenderedPageBreak/>
        <w:t>1) Kopia dokumentu potwierdzającego tytuł prawny do nieruchomości, na której znajdują się wyroby zawierające azbest, a w przypadku współwłasności, gdy ww. tytuł prawny do nieruchomości przysługuje kilku osobom – ich pisemna zgoda;</w:t>
      </w:r>
    </w:p>
    <w:p w14:paraId="54C882B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Kopia przedłożonej marszałkowi województwa informacji o wyrobach zawierających azbest;</w:t>
      </w:r>
    </w:p>
    <w:p w14:paraId="2B4B88C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3) Informacja o wyrobach zawierających azbest - w przypadku osób fizycznych niebędących przedsiębiorcami, które dotychczas informacji nie złożyły;</w:t>
      </w:r>
    </w:p>
    <w:p w14:paraId="0BCB6CD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4) Ocena stanu i możliwości bezpiecznego użytkowania wyrobów zawierających azbest;</w:t>
      </w:r>
    </w:p>
    <w:p w14:paraId="161B94E8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5) Oświadczenie o przeznaczeniu budynku/obiektu budowlanego;</w:t>
      </w:r>
    </w:p>
    <w:p w14:paraId="3B2C341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6) Pozwolenie na budowę lub potwierdzenie przyjęcia zgłoszenia robót związanych z demontażem pokrycia dachowego przez właściwy organ administracji architektoniczno-budowlanej.</w:t>
      </w:r>
    </w:p>
    <w:p w14:paraId="29D8205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br/>
      </w:r>
    </w:p>
    <w:p w14:paraId="635D8158" w14:textId="77777777" w:rsidR="00A94582" w:rsidRPr="00EF1F60" w:rsidRDefault="00A94582" w:rsidP="00A945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</w:t>
      </w:r>
    </w:p>
    <w:p w14:paraId="2B01730F" w14:textId="64B1A2BB" w:rsidR="00EF1F60" w:rsidRPr="00EF1F60" w:rsidRDefault="00A94582" w:rsidP="00EF1F60">
      <w:pPr>
        <w:jc w:val="right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(data i czytelny podpis wnioskodawcy)</w:t>
      </w:r>
    </w:p>
    <w:p w14:paraId="33840F02" w14:textId="77777777" w:rsidR="00E022AB" w:rsidRDefault="00E022AB" w:rsidP="00EF1F60">
      <w:pPr>
        <w:jc w:val="center"/>
        <w:rPr>
          <w:rFonts w:cstheme="minorHAnsi"/>
          <w:b/>
          <w:sz w:val="20"/>
          <w:szCs w:val="24"/>
          <w:shd w:val="clear" w:color="auto" w:fill="FFFFFF"/>
        </w:rPr>
      </w:pPr>
    </w:p>
    <w:p w14:paraId="4E4FCD31" w14:textId="36E96993" w:rsidR="00EF1F60" w:rsidRPr="00E022AB" w:rsidRDefault="00EF1F60" w:rsidP="00EF1F60">
      <w:pPr>
        <w:jc w:val="center"/>
        <w:rPr>
          <w:rFonts w:ascii="Times New Roman" w:eastAsia="Times New Roman" w:hAnsi="Times New Roman" w:cs="Times New Roman"/>
          <w:i/>
          <w:iCs/>
          <w:color w:val="000000"/>
          <w:szCs w:val="20"/>
          <w:shd w:val="clear" w:color="auto" w:fill="FFFFFF"/>
          <w:lang w:eastAsia="pl-PL"/>
        </w:rPr>
      </w:pPr>
      <w:r w:rsidRPr="00E022AB">
        <w:rPr>
          <w:rFonts w:cstheme="minorHAnsi"/>
          <w:b/>
          <w:szCs w:val="28"/>
          <w:shd w:val="clear" w:color="auto" w:fill="FFFFFF"/>
        </w:rPr>
        <w:t>Informacja o przetwarzaniu danych osobowych</w:t>
      </w:r>
    </w:p>
    <w:p w14:paraId="667FB042" w14:textId="05899EC4" w:rsidR="00EF1F60" w:rsidRPr="00E022AB" w:rsidRDefault="00EF1F60" w:rsidP="00EF1F60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E022AB">
        <w:rPr>
          <w:rFonts w:cstheme="minorHAnsi"/>
          <w:sz w:val="20"/>
          <w:szCs w:val="24"/>
        </w:rPr>
        <w:t xml:space="preserve">Na podstawie art. 13 ust. 1 i 2 Rozporządzenia Parlamentu Europejskiego i Rady (UE) 2016/679 </w:t>
      </w:r>
      <w:r w:rsidRPr="00E022AB">
        <w:rPr>
          <w:rFonts w:cstheme="minorHAnsi"/>
          <w:sz w:val="20"/>
          <w:szCs w:val="24"/>
        </w:rPr>
        <w:br/>
        <w:t xml:space="preserve">z 27 kwietnia 2016 r. w sprawie ochrony osób fizycznych w związku z przetwarzaniem danych osobowych </w:t>
      </w:r>
      <w:r w:rsidR="00E022AB">
        <w:rPr>
          <w:rFonts w:cstheme="minorHAnsi"/>
          <w:sz w:val="20"/>
          <w:szCs w:val="24"/>
        </w:rPr>
        <w:br/>
      </w:r>
      <w:r w:rsidRPr="00E022AB">
        <w:rPr>
          <w:rFonts w:cstheme="minorHAnsi"/>
          <w:sz w:val="20"/>
          <w:szCs w:val="24"/>
        </w:rPr>
        <w:t xml:space="preserve">i w sprawie swobodnego przepływu takich danych oraz uchylenia dyrektywy 95/46/WE (Dz.U.UE.L. z 2016r. </w:t>
      </w:r>
      <w:r w:rsidR="00E022AB">
        <w:rPr>
          <w:rFonts w:cstheme="minorHAnsi"/>
          <w:sz w:val="20"/>
          <w:szCs w:val="24"/>
        </w:rPr>
        <w:br/>
      </w:r>
      <w:r w:rsidRPr="00E022AB">
        <w:rPr>
          <w:rFonts w:cstheme="minorHAnsi"/>
          <w:sz w:val="20"/>
          <w:szCs w:val="24"/>
        </w:rPr>
        <w:t>Nr 119, s.1 ze zm.) - dalej: „RODO” informuję, że:</w:t>
      </w:r>
    </w:p>
    <w:p w14:paraId="4B99BD8D" w14:textId="0B9C72B0" w:rsidR="00EF1F60" w:rsidRPr="00E022AB" w:rsidRDefault="00EF1F60" w:rsidP="00EF1F60">
      <w:pPr>
        <w:pStyle w:val="Akapitzlist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 xml:space="preserve">Administratorem Państwa danych jest Wójt Gminy Gaworzyce, ul. Dworcowa 95, 59-180 Gaworzyce, </w:t>
      </w:r>
      <w:r w:rsidR="00E022AB">
        <w:rPr>
          <w:rFonts w:asciiTheme="minorHAnsi" w:hAnsiTheme="minorHAnsi" w:cstheme="minorHAnsi"/>
          <w:sz w:val="20"/>
          <w:szCs w:val="24"/>
        </w:rPr>
        <w:br/>
      </w:r>
      <w:r w:rsidRPr="00E022AB">
        <w:rPr>
          <w:rFonts w:asciiTheme="minorHAnsi" w:hAnsiTheme="minorHAnsi" w:cstheme="minorHAnsi"/>
          <w:sz w:val="20"/>
          <w:szCs w:val="24"/>
        </w:rPr>
        <w:t>tel. 76 831 62 85.</w:t>
      </w:r>
    </w:p>
    <w:p w14:paraId="6409A170" w14:textId="0BE8873B" w:rsidR="00EF1F60" w:rsidRPr="00E022AB" w:rsidRDefault="00EF1F60" w:rsidP="00EF1F60">
      <w:pPr>
        <w:pStyle w:val="Akapitzlist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 xml:space="preserve">Administrator wyznaczył Inspektora Ochrony Danych, z którym mogą się Państwo kontaktować </w:t>
      </w:r>
      <w:r w:rsidR="00E022AB">
        <w:rPr>
          <w:rFonts w:asciiTheme="minorHAnsi" w:hAnsiTheme="minorHAnsi" w:cstheme="minorHAnsi"/>
          <w:sz w:val="20"/>
          <w:szCs w:val="24"/>
        </w:rPr>
        <w:br/>
      </w:r>
      <w:r w:rsidRPr="00E022AB">
        <w:rPr>
          <w:rFonts w:asciiTheme="minorHAnsi" w:hAnsiTheme="minorHAnsi" w:cstheme="minorHAnsi"/>
          <w:sz w:val="20"/>
          <w:szCs w:val="24"/>
        </w:rPr>
        <w:t>we wszystkich sprawach dotyczących przetwarzania danych osobowych za pośrednictwem adresu email: iodo@gaworzyce.com.pl.</w:t>
      </w:r>
    </w:p>
    <w:p w14:paraId="60833002" w14:textId="77777777" w:rsidR="00EF1F60" w:rsidRPr="00E022AB" w:rsidRDefault="00EF1F60" w:rsidP="00EF1F60">
      <w:pPr>
        <w:pStyle w:val="Akapitzlist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0"/>
          <w:szCs w:val="20"/>
        </w:rPr>
      </w:pPr>
      <w:r w:rsidRPr="00E022AB">
        <w:rPr>
          <w:rFonts w:asciiTheme="minorHAnsi" w:hAnsiTheme="minorHAnsi" w:cstheme="minorHAnsi"/>
          <w:sz w:val="20"/>
          <w:szCs w:val="24"/>
        </w:rPr>
        <w:t xml:space="preserve">Państwa dane osobowe będą przetwarzane w celu realizacji obowiązków prawnych ciążących </w:t>
      </w:r>
      <w:r w:rsidRPr="00E022AB">
        <w:rPr>
          <w:rFonts w:asciiTheme="minorHAnsi" w:hAnsiTheme="minorHAnsi" w:cstheme="minorHAnsi"/>
          <w:sz w:val="20"/>
          <w:szCs w:val="24"/>
        </w:rPr>
        <w:br/>
        <w:t xml:space="preserve">na Administratorze, wynikających </w:t>
      </w:r>
      <w:bookmarkStart w:id="0" w:name="_Hlk268865"/>
      <w:r w:rsidRPr="00E022AB">
        <w:rPr>
          <w:rFonts w:asciiTheme="minorHAnsi" w:hAnsiTheme="minorHAnsi" w:cstheme="minorHAnsi"/>
          <w:sz w:val="20"/>
          <w:szCs w:val="24"/>
        </w:rPr>
        <w:t>z przepisów prawa [art. 6 ust. 1 lit. c RODO,</w:t>
      </w:r>
      <w:r w:rsidRPr="00E022AB">
        <w:rPr>
          <w:rFonts w:asciiTheme="minorHAnsi" w:hAnsiTheme="minorHAnsi" w:cstheme="minorHAnsi"/>
          <w:b/>
          <w:bCs/>
          <w:sz w:val="20"/>
          <w:szCs w:val="24"/>
        </w:rPr>
        <w:t xml:space="preserve"> </w:t>
      </w:r>
      <w:bookmarkEnd w:id="0"/>
      <w:r w:rsidRPr="00E022AB">
        <w:rPr>
          <w:rFonts w:asciiTheme="minorHAnsi" w:hAnsiTheme="minorHAnsi" w:cstheme="minorHAnsi"/>
          <w:sz w:val="20"/>
          <w:szCs w:val="24"/>
        </w:rPr>
        <w:t>art. 217  i 64 ustawy  z dnia 14 czerwca 1960 r. Kodeks postępowania administracyjnego (Dz.U. z 2018 r. poz. 2096 ze zm.)] w celu realizacji programu pn. ,,Usuwanie azbestu z terenu gminy Gaworzyce” Państwa dane osobowe przechowywane będą przez okres 5 lat.</w:t>
      </w:r>
    </w:p>
    <w:p w14:paraId="23D5B344" w14:textId="7298AC3C" w:rsidR="00EF1F60" w:rsidRPr="00E022AB" w:rsidRDefault="00EF1F60" w:rsidP="00EF1F60">
      <w:pPr>
        <w:pStyle w:val="Akapitzlist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 xml:space="preserve">Państwa dane nie będą przetwarzane w sposób zautomatyzowany, w tym nie będą podlegać profilowaniu, </w:t>
      </w:r>
      <w:r w:rsidR="00E022AB">
        <w:rPr>
          <w:rFonts w:asciiTheme="minorHAnsi" w:hAnsiTheme="minorHAnsi" w:cstheme="minorHAnsi"/>
          <w:sz w:val="20"/>
          <w:szCs w:val="24"/>
        </w:rPr>
        <w:br/>
      </w:r>
      <w:r w:rsidRPr="00E022AB">
        <w:rPr>
          <w:rFonts w:asciiTheme="minorHAnsi" w:hAnsiTheme="minorHAnsi" w:cstheme="minorHAnsi"/>
          <w:sz w:val="20"/>
          <w:szCs w:val="24"/>
        </w:rPr>
        <w:t xml:space="preserve">o czym stanowi art. 22 ogólnego rozporządzenia o ochronie danych osobowych. </w:t>
      </w:r>
    </w:p>
    <w:p w14:paraId="584AF8D1" w14:textId="77777777" w:rsidR="00EF1F60" w:rsidRPr="00E022AB" w:rsidRDefault="00EF1F60" w:rsidP="00EF1F60">
      <w:pPr>
        <w:pStyle w:val="Akapitzlist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>W związku z przetwarzaniem Państwa danych osobowych, przysługują Państwu następujące prawa:</w:t>
      </w:r>
    </w:p>
    <w:p w14:paraId="4F383DD8" w14:textId="77777777" w:rsidR="00EF1F60" w:rsidRPr="00E022AB" w:rsidRDefault="00EF1F60" w:rsidP="00EF1F60">
      <w:pPr>
        <w:pStyle w:val="Akapitzlist"/>
        <w:numPr>
          <w:ilvl w:val="0"/>
          <w:numId w:val="3"/>
        </w:numPr>
        <w:spacing w:after="0" w:line="240" w:lineRule="auto"/>
        <w:ind w:left="567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>prawo dostępu do swoich danych osobowych;</w:t>
      </w:r>
    </w:p>
    <w:p w14:paraId="3BA97218" w14:textId="77777777" w:rsidR="00EF1F60" w:rsidRPr="00E022AB" w:rsidRDefault="00EF1F60" w:rsidP="00EF1F60">
      <w:pPr>
        <w:pStyle w:val="Akapitzlist"/>
        <w:numPr>
          <w:ilvl w:val="0"/>
          <w:numId w:val="2"/>
        </w:numPr>
        <w:spacing w:after="0" w:line="240" w:lineRule="auto"/>
        <w:ind w:left="567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>prawo żądania sprostowania danych osobowych;</w:t>
      </w:r>
    </w:p>
    <w:p w14:paraId="6E8AC866" w14:textId="77777777" w:rsidR="00EF1F60" w:rsidRPr="00E022AB" w:rsidRDefault="00EF1F60" w:rsidP="00EF1F60">
      <w:pPr>
        <w:pStyle w:val="Akapitzlist"/>
        <w:numPr>
          <w:ilvl w:val="0"/>
          <w:numId w:val="2"/>
        </w:numPr>
        <w:spacing w:after="0" w:line="240" w:lineRule="auto"/>
        <w:ind w:left="567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>prawo żądania usunięcia danych osobowych;</w:t>
      </w:r>
    </w:p>
    <w:p w14:paraId="5D36EE69" w14:textId="77777777" w:rsidR="00EF1F60" w:rsidRPr="00E022AB" w:rsidRDefault="00EF1F60" w:rsidP="00EF1F60">
      <w:pPr>
        <w:pStyle w:val="Akapitzlist"/>
        <w:numPr>
          <w:ilvl w:val="0"/>
          <w:numId w:val="2"/>
        </w:numPr>
        <w:spacing w:after="0" w:line="240" w:lineRule="auto"/>
        <w:ind w:left="567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>prawo żądania ograniczenia przetwarzania danych osobowych;</w:t>
      </w:r>
    </w:p>
    <w:p w14:paraId="1F6507A4" w14:textId="77777777" w:rsidR="00EF1F60" w:rsidRPr="00E022AB" w:rsidRDefault="00EF1F60" w:rsidP="00EF1F60">
      <w:pPr>
        <w:pStyle w:val="Akapitzlist"/>
        <w:numPr>
          <w:ilvl w:val="0"/>
          <w:numId w:val="2"/>
        </w:numPr>
        <w:spacing w:after="0" w:line="240" w:lineRule="auto"/>
        <w:ind w:left="567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 xml:space="preserve">prawo wniesienia skargi do Prezesa Urzędu Ochrony Danych Osobowych (ul. Stawki 2, </w:t>
      </w:r>
      <w:r w:rsidRPr="00E022AB">
        <w:rPr>
          <w:rFonts w:asciiTheme="minorHAnsi" w:hAnsiTheme="minorHAnsi" w:cstheme="minorHAnsi"/>
          <w:sz w:val="20"/>
          <w:szCs w:val="24"/>
        </w:rPr>
        <w:br/>
        <w:t>00-193 Warszawa), w sytuacji, gdy uzna Pani/Pan, że przetwarzanie danych osobowych narusza przepisy ogólnego rozporządzenia o ochronie danych osobowych (RODO);</w:t>
      </w:r>
    </w:p>
    <w:p w14:paraId="3B075B29" w14:textId="48765AAB" w:rsidR="00EF1F60" w:rsidRPr="00E022AB" w:rsidRDefault="00EF1F60" w:rsidP="00EF1F60">
      <w:pPr>
        <w:pStyle w:val="Akapitzlist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0"/>
          <w:szCs w:val="24"/>
        </w:rPr>
      </w:pPr>
      <w:r w:rsidRPr="00E022AB">
        <w:rPr>
          <w:rFonts w:asciiTheme="minorHAnsi" w:hAnsiTheme="minorHAnsi" w:cstheme="minorHAnsi"/>
          <w:sz w:val="20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  <w:bookmarkEnd w:id="1"/>
    </w:p>
    <w:p w14:paraId="6EDE1549" w14:textId="741BB14B" w:rsidR="00EF1F60" w:rsidRDefault="00EF1F60" w:rsidP="00EF1F60">
      <w:pPr>
        <w:jc w:val="both"/>
        <w:rPr>
          <w:rFonts w:cstheme="minorHAnsi"/>
          <w:sz w:val="20"/>
          <w:szCs w:val="20"/>
        </w:rPr>
      </w:pPr>
    </w:p>
    <w:p w14:paraId="656D8DE5" w14:textId="77777777" w:rsidR="00E022AB" w:rsidRPr="00E022AB" w:rsidRDefault="00E022AB" w:rsidP="00EF1F60">
      <w:pPr>
        <w:jc w:val="both"/>
        <w:rPr>
          <w:rFonts w:cstheme="minorHAnsi"/>
          <w:sz w:val="20"/>
          <w:szCs w:val="20"/>
        </w:rPr>
      </w:pPr>
    </w:p>
    <w:p w14:paraId="2A5DD139" w14:textId="2A9D331F" w:rsidR="00EF1F60" w:rsidRPr="00E022AB" w:rsidRDefault="00EF1F60" w:rsidP="00E022AB">
      <w:pPr>
        <w:spacing w:after="0"/>
        <w:ind w:left="1843"/>
        <w:jc w:val="both"/>
        <w:rPr>
          <w:rFonts w:cstheme="minorHAnsi"/>
          <w:sz w:val="20"/>
          <w:szCs w:val="20"/>
        </w:rPr>
      </w:pPr>
      <w:r w:rsidRPr="00E022AB">
        <w:rPr>
          <w:rFonts w:cstheme="minorHAnsi"/>
          <w:sz w:val="20"/>
          <w:szCs w:val="20"/>
        </w:rPr>
        <w:t xml:space="preserve">                                                                                    ………………………………………………………………</w:t>
      </w:r>
    </w:p>
    <w:p w14:paraId="3AE3C06C" w14:textId="66A56E2D" w:rsidR="00C212EF" w:rsidRPr="00E022AB" w:rsidRDefault="00EF1F60" w:rsidP="00E022AB">
      <w:pPr>
        <w:ind w:left="2268"/>
        <w:jc w:val="both"/>
        <w:rPr>
          <w:rFonts w:cstheme="minorHAnsi"/>
          <w:i/>
          <w:iCs/>
          <w:sz w:val="20"/>
          <w:szCs w:val="20"/>
        </w:rPr>
      </w:pPr>
      <w:r w:rsidRPr="00E022AB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(data i </w:t>
      </w:r>
      <w:r w:rsidR="00E022AB" w:rsidRPr="00E022AB">
        <w:rPr>
          <w:rFonts w:cstheme="minorHAnsi"/>
          <w:i/>
          <w:iCs/>
          <w:sz w:val="20"/>
          <w:szCs w:val="20"/>
        </w:rPr>
        <w:t xml:space="preserve">czytelny </w:t>
      </w:r>
      <w:r w:rsidRPr="00E022AB">
        <w:rPr>
          <w:rFonts w:cstheme="minorHAnsi"/>
          <w:i/>
          <w:iCs/>
          <w:sz w:val="20"/>
          <w:szCs w:val="20"/>
        </w:rPr>
        <w:t>podpis wnioskodawcy)</w:t>
      </w:r>
    </w:p>
    <w:sectPr w:rsidR="00C212EF" w:rsidRPr="00E022AB" w:rsidSect="004D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9F6"/>
    <w:multiLevelType w:val="multilevel"/>
    <w:tmpl w:val="820A1B6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E634A1"/>
    <w:multiLevelType w:val="multilevel"/>
    <w:tmpl w:val="8E70C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82"/>
    <w:rsid w:val="003957A6"/>
    <w:rsid w:val="003B7180"/>
    <w:rsid w:val="004D2FAB"/>
    <w:rsid w:val="00661985"/>
    <w:rsid w:val="00A94582"/>
    <w:rsid w:val="00DD6F50"/>
    <w:rsid w:val="00E022AB"/>
    <w:rsid w:val="00E72521"/>
    <w:rsid w:val="00E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1727"/>
  <w15:docId w15:val="{3D4820CE-51A0-40DE-A986-D1FF528E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4582"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582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1F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1F60"/>
  </w:style>
  <w:style w:type="paragraph" w:styleId="Akapitzlist">
    <w:name w:val="List Paragraph"/>
    <w:basedOn w:val="Normalny"/>
    <w:rsid w:val="00EF1F60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opyrzyk</dc:creator>
  <cp:lastModifiedBy>APyrzyk</cp:lastModifiedBy>
  <cp:revision>3</cp:revision>
  <dcterms:created xsi:type="dcterms:W3CDTF">2021-01-27T13:33:00Z</dcterms:created>
  <dcterms:modified xsi:type="dcterms:W3CDTF">2022-03-17T10:53:00Z</dcterms:modified>
</cp:coreProperties>
</file>